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0F" w:rsidRPr="000108EF" w:rsidRDefault="00AC4374">
      <w:pPr>
        <w:rPr>
          <w:rFonts w:ascii="Calibri" w:hAnsi="Calibri"/>
          <w:b/>
          <w:szCs w:val="24"/>
          <w:u w:val="single"/>
        </w:rPr>
      </w:pPr>
      <w:r w:rsidRPr="000108EF">
        <w:rPr>
          <w:rFonts w:ascii="Calibri" w:hAnsi="Calibri"/>
          <w:b/>
          <w:szCs w:val="24"/>
          <w:u w:val="single"/>
        </w:rPr>
        <w:t xml:space="preserve">Instructions </w:t>
      </w:r>
    </w:p>
    <w:p w:rsidR="0015428C" w:rsidRPr="000108EF" w:rsidRDefault="00AC4374">
      <w:pPr>
        <w:rPr>
          <w:rFonts w:ascii="Calibri" w:hAnsi="Calibri"/>
          <w:sz w:val="22"/>
        </w:rPr>
      </w:pPr>
      <w:r w:rsidRPr="000108EF">
        <w:rPr>
          <w:rFonts w:ascii="Calibri" w:hAnsi="Calibri"/>
          <w:sz w:val="22"/>
        </w:rPr>
        <w:t xml:space="preserve">Complete the Logic Model </w:t>
      </w:r>
      <w:r w:rsidR="001F1A76" w:rsidRPr="000108EF">
        <w:rPr>
          <w:rFonts w:ascii="Calibri" w:hAnsi="Calibri"/>
          <w:sz w:val="22"/>
        </w:rPr>
        <w:t>using the below information and example as a guide.  Pl</w:t>
      </w:r>
      <w:r w:rsidRPr="000108EF">
        <w:rPr>
          <w:rFonts w:ascii="Calibri" w:hAnsi="Calibri"/>
          <w:sz w:val="22"/>
        </w:rPr>
        <w:t>ease add items as appropriate and relevant to</w:t>
      </w:r>
      <w:r w:rsidR="00DD4109" w:rsidRPr="000108EF">
        <w:rPr>
          <w:rFonts w:ascii="Calibri" w:hAnsi="Calibri"/>
          <w:sz w:val="22"/>
        </w:rPr>
        <w:t xml:space="preserve"> your</w:t>
      </w:r>
      <w:r w:rsidR="00101E5B" w:rsidRPr="000108EF">
        <w:rPr>
          <w:rFonts w:ascii="Calibri" w:hAnsi="Calibri"/>
          <w:sz w:val="22"/>
        </w:rPr>
        <w:t xml:space="preserve"> program, </w:t>
      </w:r>
      <w:r w:rsidR="00D60F67">
        <w:rPr>
          <w:rFonts w:ascii="Calibri" w:hAnsi="Calibri"/>
          <w:b/>
          <w:sz w:val="22"/>
        </w:rPr>
        <w:t>not to exceed three (3</w:t>
      </w:r>
      <w:r w:rsidR="00DD4109" w:rsidRPr="000108EF">
        <w:rPr>
          <w:rFonts w:ascii="Calibri" w:hAnsi="Calibri"/>
          <w:b/>
          <w:sz w:val="22"/>
        </w:rPr>
        <w:t>)</w:t>
      </w:r>
      <w:r w:rsidRPr="000108EF">
        <w:rPr>
          <w:rFonts w:ascii="Calibri" w:hAnsi="Calibri"/>
          <w:b/>
          <w:sz w:val="22"/>
        </w:rPr>
        <w:t xml:space="preserve"> pages</w:t>
      </w:r>
      <w:r w:rsidR="007017ED">
        <w:rPr>
          <w:rFonts w:ascii="Calibri" w:hAnsi="Calibri"/>
          <w:b/>
          <w:sz w:val="22"/>
        </w:rPr>
        <w:t xml:space="preserve"> and no less than 10 point font size</w:t>
      </w:r>
      <w:r w:rsidRPr="000108EF">
        <w:rPr>
          <w:rFonts w:ascii="Calibri" w:hAnsi="Calibri"/>
          <w:sz w:val="22"/>
        </w:rPr>
        <w:t>.</w:t>
      </w:r>
    </w:p>
    <w:p w:rsidR="00AC4374" w:rsidRPr="000108EF" w:rsidRDefault="00AC4374">
      <w:pPr>
        <w:rPr>
          <w:rFonts w:ascii="Calibri" w:hAnsi="Calibri"/>
          <w:sz w:val="10"/>
          <w:szCs w:val="10"/>
        </w:rPr>
      </w:pPr>
    </w:p>
    <w:p w:rsidR="005C66FA" w:rsidRPr="000108EF" w:rsidRDefault="00B738E7" w:rsidP="005C66F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Points will be </w:t>
      </w:r>
      <w:r w:rsidR="001F1A76" w:rsidRPr="000108EF">
        <w:rPr>
          <w:rFonts w:ascii="Calibri" w:hAnsi="Calibri"/>
          <w:sz w:val="22"/>
        </w:rPr>
        <w:t>award</w:t>
      </w:r>
      <w:r>
        <w:rPr>
          <w:rFonts w:ascii="Calibri" w:hAnsi="Calibri"/>
          <w:sz w:val="22"/>
        </w:rPr>
        <w:t>ed</w:t>
      </w:r>
      <w:r w:rsidR="001F1A76" w:rsidRPr="000108EF">
        <w:rPr>
          <w:rFonts w:ascii="Calibri" w:hAnsi="Calibri"/>
          <w:sz w:val="22"/>
        </w:rPr>
        <w:t xml:space="preserve"> b</w:t>
      </w:r>
      <w:r w:rsidR="005C66FA" w:rsidRPr="000108EF">
        <w:rPr>
          <w:rFonts w:ascii="Calibri" w:hAnsi="Calibri"/>
          <w:sz w:val="22"/>
        </w:rPr>
        <w:t xml:space="preserve">ased on clarity and completeness of the logic model. The logic model </w:t>
      </w:r>
      <w:r w:rsidR="00AA3AEF" w:rsidRPr="000108EF">
        <w:rPr>
          <w:rFonts w:ascii="Calibri" w:hAnsi="Calibri"/>
          <w:sz w:val="22"/>
        </w:rPr>
        <w:t>must</w:t>
      </w:r>
      <w:r w:rsidR="001F1A76" w:rsidRPr="000108EF">
        <w:rPr>
          <w:rFonts w:ascii="Calibri" w:hAnsi="Calibri"/>
          <w:sz w:val="22"/>
        </w:rPr>
        <w:t xml:space="preserve"> include</w:t>
      </w:r>
      <w:r w:rsidR="00BA08B3" w:rsidRPr="000108EF">
        <w:rPr>
          <w:rFonts w:ascii="Calibri" w:hAnsi="Calibri"/>
          <w:sz w:val="22"/>
        </w:rPr>
        <w:t xml:space="preserve"> the following</w:t>
      </w:r>
      <w:r w:rsidR="005C66FA" w:rsidRPr="000108EF">
        <w:rPr>
          <w:rFonts w:ascii="Calibri" w:hAnsi="Calibri"/>
          <w:sz w:val="22"/>
        </w:rPr>
        <w:t>:</w:t>
      </w:r>
    </w:p>
    <w:p w:rsidR="003515DF" w:rsidRPr="000108EF" w:rsidRDefault="003515DF" w:rsidP="005C66FA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>Inputs</w:t>
      </w:r>
      <w:r w:rsidR="001D382B" w:rsidRPr="000108EF">
        <w:rPr>
          <w:rFonts w:ascii="Calibri" w:hAnsi="Calibri"/>
          <w:sz w:val="22"/>
          <w:szCs w:val="22"/>
        </w:rPr>
        <w:t xml:space="preserve"> </w:t>
      </w:r>
      <w:r w:rsidR="00682901" w:rsidRPr="000108EF">
        <w:rPr>
          <w:rFonts w:ascii="Calibri" w:hAnsi="Calibri"/>
          <w:sz w:val="22"/>
          <w:szCs w:val="22"/>
        </w:rPr>
        <w:t>(</w:t>
      </w:r>
      <w:r w:rsidR="003220BB">
        <w:rPr>
          <w:rFonts w:ascii="Calibri" w:hAnsi="Calibri"/>
          <w:sz w:val="22"/>
          <w:szCs w:val="22"/>
        </w:rPr>
        <w:t>inputs or resources that are necessary to deliver the interventions</w:t>
      </w:r>
      <w:r w:rsidR="000712FE" w:rsidRPr="000108EF">
        <w:rPr>
          <w:rFonts w:ascii="Calibri" w:hAnsi="Calibri"/>
          <w:sz w:val="22"/>
          <w:szCs w:val="22"/>
        </w:rPr>
        <w:t xml:space="preserve"> including:</w:t>
      </w:r>
      <w:r w:rsidR="00682901" w:rsidRPr="000108EF">
        <w:rPr>
          <w:rFonts w:ascii="Calibri" w:hAnsi="Calibri"/>
          <w:sz w:val="22"/>
          <w:szCs w:val="22"/>
        </w:rPr>
        <w:t>)</w:t>
      </w:r>
    </w:p>
    <w:p w:rsidR="005C66FA" w:rsidRPr="000108EF" w:rsidRDefault="005C66FA" w:rsidP="003515DF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>Number of locations or sites in which members are providing services</w:t>
      </w:r>
    </w:p>
    <w:p w:rsidR="005C66FA" w:rsidRDefault="005C66FA" w:rsidP="003515DF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>Number of AmeriCorps  members that will be delivering the intervention or program model</w:t>
      </w:r>
    </w:p>
    <w:p w:rsidR="003515DF" w:rsidRPr="000108EF" w:rsidRDefault="003515DF" w:rsidP="005C66FA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>Activities</w:t>
      </w:r>
    </w:p>
    <w:p w:rsidR="005C66FA" w:rsidRPr="000108EF" w:rsidRDefault="005C66FA" w:rsidP="003515DF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>The core activities that define the intervention or program model that members will be implementing or delivering</w:t>
      </w:r>
    </w:p>
    <w:p w:rsidR="005C66FA" w:rsidRPr="000108EF" w:rsidRDefault="005C66FA" w:rsidP="003515DF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>The duration of the intervention (e.g., the total number of weeks, sessions or months of the intervention)</w:t>
      </w:r>
    </w:p>
    <w:p w:rsidR="005C66FA" w:rsidRDefault="005C66FA" w:rsidP="003515DF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>The dosage of the intervention (e.g., the number of hours per session or sessions per week)</w:t>
      </w:r>
    </w:p>
    <w:p w:rsidR="00B738E7" w:rsidRPr="000108EF" w:rsidRDefault="00B738E7" w:rsidP="003515DF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Target population for the intervention (e.g., disconnected youth, 3</w:t>
      </w:r>
      <w:r w:rsidRPr="00B738E7">
        <w:rPr>
          <w:rFonts w:ascii="Calibri" w:hAnsi="Calibri"/>
          <w:sz w:val="22"/>
          <w:szCs w:val="22"/>
          <w:vertAlign w:val="superscript"/>
        </w:rPr>
        <w:t>rd</w:t>
      </w:r>
      <w:r>
        <w:rPr>
          <w:rFonts w:ascii="Calibri" w:hAnsi="Calibri"/>
          <w:sz w:val="22"/>
          <w:szCs w:val="22"/>
        </w:rPr>
        <w:t xml:space="preserve"> graders at a certain reading proficiency level)</w:t>
      </w:r>
    </w:p>
    <w:p w:rsidR="003515DF" w:rsidRPr="000108EF" w:rsidRDefault="003515DF" w:rsidP="005C66FA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>Outputs/Outcomes</w:t>
      </w:r>
    </w:p>
    <w:p w:rsidR="005C66FA" w:rsidRPr="000108EF" w:rsidRDefault="005C66FA" w:rsidP="003515DF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 xml:space="preserve">The indicators </w:t>
      </w:r>
      <w:r w:rsidR="007017ED">
        <w:rPr>
          <w:rFonts w:ascii="Calibri" w:hAnsi="Calibri"/>
          <w:sz w:val="22"/>
          <w:szCs w:val="22"/>
        </w:rPr>
        <w:t xml:space="preserve">that will be </w:t>
      </w:r>
      <w:r w:rsidRPr="000108EF">
        <w:rPr>
          <w:rFonts w:ascii="Calibri" w:hAnsi="Calibri"/>
          <w:sz w:val="22"/>
          <w:szCs w:val="22"/>
        </w:rPr>
        <w:t xml:space="preserve">used to measure and track program </w:t>
      </w:r>
      <w:r w:rsidR="00B738E7">
        <w:rPr>
          <w:rFonts w:ascii="Calibri" w:hAnsi="Calibri"/>
          <w:sz w:val="22"/>
          <w:szCs w:val="22"/>
        </w:rPr>
        <w:t xml:space="preserve">outputs and </w:t>
      </w:r>
      <w:r w:rsidRPr="000108EF">
        <w:rPr>
          <w:rFonts w:ascii="Calibri" w:hAnsi="Calibri"/>
          <w:sz w:val="22"/>
          <w:szCs w:val="22"/>
        </w:rPr>
        <w:t>outcomes</w:t>
      </w:r>
      <w:r w:rsidR="00B738E7">
        <w:rPr>
          <w:rFonts w:ascii="Calibri" w:hAnsi="Calibri"/>
          <w:sz w:val="22"/>
          <w:szCs w:val="22"/>
        </w:rPr>
        <w:t xml:space="preserve">. If applicable, identify which national performance measures will be used. </w:t>
      </w:r>
    </w:p>
    <w:p w:rsidR="001D382B" w:rsidRPr="000108EF" w:rsidRDefault="001D382B">
      <w:pPr>
        <w:rPr>
          <w:rFonts w:ascii="Calibri" w:hAnsi="Calibri"/>
          <w:b/>
          <w:sz w:val="10"/>
          <w:szCs w:val="10"/>
        </w:rPr>
      </w:pPr>
    </w:p>
    <w:p w:rsidR="00AC4374" w:rsidRPr="000108EF" w:rsidRDefault="006D120F">
      <w:pPr>
        <w:rPr>
          <w:rFonts w:ascii="Calibri" w:hAnsi="Calibri"/>
          <w:sz w:val="22"/>
        </w:rPr>
      </w:pPr>
      <w:r w:rsidRPr="000108EF">
        <w:rPr>
          <w:rFonts w:ascii="Calibri" w:hAnsi="Calibri"/>
          <w:b/>
          <w:szCs w:val="24"/>
        </w:rPr>
        <w:t>Example</w:t>
      </w:r>
      <w:r w:rsidR="008F5BFF" w:rsidRPr="000108EF">
        <w:rPr>
          <w:rFonts w:ascii="Calibri" w:hAnsi="Calibri"/>
          <w:b/>
          <w:szCs w:val="24"/>
        </w:rPr>
        <w:t xml:space="preserve"> - </w:t>
      </w:r>
      <w:r w:rsidRPr="000108EF">
        <w:rPr>
          <w:rFonts w:ascii="Calibri" w:hAnsi="Calibri"/>
          <w:sz w:val="22"/>
        </w:rPr>
        <w:t>Program Name</w:t>
      </w:r>
      <w:r w:rsidR="00AA3AEF" w:rsidRPr="000108EF">
        <w:rPr>
          <w:rFonts w:ascii="Calibri" w:hAnsi="Calibri"/>
          <w:sz w:val="22"/>
        </w:rPr>
        <w:t>:</w:t>
      </w:r>
      <w:r w:rsidR="005E0AE8" w:rsidRPr="000108EF">
        <w:rPr>
          <w:rFonts w:ascii="Calibri" w:hAnsi="Calibri"/>
          <w:sz w:val="22"/>
        </w:rPr>
        <w:t xml:space="preserve"> </w:t>
      </w:r>
      <w:r w:rsidRPr="000108EF">
        <w:rPr>
          <w:rFonts w:ascii="Calibri" w:hAnsi="Calibri"/>
          <w:sz w:val="22"/>
        </w:rPr>
        <w:t xml:space="preserve"> </w:t>
      </w:r>
      <w:r w:rsidR="00BA08B3" w:rsidRPr="000108EF">
        <w:rPr>
          <w:rFonts w:ascii="Calibri" w:hAnsi="Calibri"/>
          <w:sz w:val="22"/>
        </w:rPr>
        <w:t>MN Healthy Living Corps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600"/>
        <w:gridCol w:w="2857"/>
        <w:gridCol w:w="1823"/>
        <w:gridCol w:w="2610"/>
        <w:gridCol w:w="1800"/>
      </w:tblGrid>
      <w:tr w:rsidR="00F85367" w:rsidRPr="000108EF" w:rsidTr="00A96F61">
        <w:tc>
          <w:tcPr>
            <w:tcW w:w="144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85367" w:rsidRPr="00F85367" w:rsidRDefault="00C6237D" w:rsidP="00C6237D">
            <w:pPr>
              <w:spacing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COMMUNITY PROBLEM</w:t>
            </w:r>
            <w:r w:rsidR="00F25108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F25108" w:rsidRPr="00F853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F85367" w:rsidRPr="00F853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Healthy food is an essential building block for life.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="00F85367" w:rsidRPr="00F853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ight now, a generation of children is overweight, vulnerable to diet-related disease, and more likely to suffer from a variety of health problems that will hold them back. </w:t>
            </w:r>
            <w:r w:rsidR="00F85367">
              <w:rPr>
                <w:rFonts w:asciiTheme="minorHAnsi" w:eastAsia="Times New Roman" w:hAnsiTheme="minorHAnsi" w:cstheme="minorHAnsi"/>
                <w:sz w:val="20"/>
                <w:szCs w:val="20"/>
              </w:rPr>
              <w:t>1 in 3 U.S. children are on track to develop diabetes in their lifetime; 1 in 2 for youth of color. Children and adults who suffer from diet-related disease score lower on tests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="00F853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miss more school, advance less in careers and raise children likely to continue the cycle.</w:t>
            </w:r>
          </w:p>
        </w:tc>
      </w:tr>
      <w:tr w:rsidR="008F5BFF" w:rsidRPr="000108EF" w:rsidTr="00F25108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Project Resources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Core Project Components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AC4374" w:rsidP="00F251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Evidence of Project Implementation </w:t>
            </w:r>
            <w:r w:rsidR="00F25108">
              <w:rPr>
                <w:rFonts w:ascii="Calibri" w:hAnsi="Calibri"/>
                <w:sz w:val="20"/>
                <w:szCs w:val="20"/>
              </w:rPr>
              <w:t>&amp;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Participation</w:t>
            </w:r>
          </w:p>
        </w:tc>
        <w:tc>
          <w:tcPr>
            <w:tcW w:w="62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Evidence of Change</w:t>
            </w:r>
          </w:p>
        </w:tc>
      </w:tr>
      <w:tr w:rsidR="008F5BFF" w:rsidRPr="000108EF" w:rsidTr="00F25108">
        <w:tc>
          <w:tcPr>
            <w:tcW w:w="1728" w:type="dxa"/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5367">
              <w:rPr>
                <w:rFonts w:ascii="Calibri" w:hAnsi="Calibri"/>
                <w:b/>
                <w:sz w:val="20"/>
                <w:szCs w:val="20"/>
              </w:rPr>
              <w:t>INPUTS</w:t>
            </w:r>
          </w:p>
        </w:tc>
        <w:tc>
          <w:tcPr>
            <w:tcW w:w="3600" w:type="dxa"/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5367">
              <w:rPr>
                <w:rFonts w:ascii="Calibri" w:hAnsi="Calibri"/>
                <w:b/>
                <w:sz w:val="20"/>
                <w:szCs w:val="20"/>
              </w:rPr>
              <w:t>ACTIVITIES</w:t>
            </w:r>
          </w:p>
        </w:tc>
        <w:tc>
          <w:tcPr>
            <w:tcW w:w="2857" w:type="dxa"/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5367">
              <w:rPr>
                <w:rFonts w:ascii="Calibri" w:hAnsi="Calibri"/>
                <w:b/>
                <w:sz w:val="20"/>
                <w:szCs w:val="20"/>
              </w:rPr>
              <w:t>OUTPUTS</w:t>
            </w:r>
          </w:p>
        </w:tc>
        <w:tc>
          <w:tcPr>
            <w:tcW w:w="6233" w:type="dxa"/>
            <w:gridSpan w:val="3"/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5367">
              <w:rPr>
                <w:rFonts w:ascii="Calibri" w:hAnsi="Calibri"/>
                <w:b/>
                <w:sz w:val="20"/>
                <w:szCs w:val="20"/>
              </w:rPr>
              <w:t>OUTCOMES</w:t>
            </w:r>
          </w:p>
        </w:tc>
      </w:tr>
      <w:tr w:rsidR="00AA3259" w:rsidRPr="000108EF" w:rsidTr="00F25108">
        <w:tc>
          <w:tcPr>
            <w:tcW w:w="1728" w:type="dxa"/>
            <w:tcBorders>
              <w:bottom w:val="single" w:sz="4" w:space="0" w:color="auto"/>
            </w:tcBorders>
            <w:shd w:val="clear" w:color="auto" w:fill="92CDDC"/>
          </w:tcPr>
          <w:p w:rsidR="00AC4374" w:rsidRPr="00F85367" w:rsidRDefault="00AC43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92CDDC"/>
          </w:tcPr>
          <w:p w:rsidR="00AC4374" w:rsidRPr="00F85367" w:rsidRDefault="00AC43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92CDDC"/>
          </w:tcPr>
          <w:p w:rsidR="00AC4374" w:rsidRPr="00F85367" w:rsidRDefault="00AC43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Short-Term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Medium-Term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Long-Term</w:t>
            </w:r>
          </w:p>
        </w:tc>
      </w:tr>
      <w:tr w:rsidR="00AA3259" w:rsidRPr="000108EF" w:rsidTr="00F25108">
        <w:tc>
          <w:tcPr>
            <w:tcW w:w="1728" w:type="dxa"/>
            <w:shd w:val="clear" w:color="auto" w:fill="DBE5F1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What we invest (</w:t>
            </w:r>
            <w:r w:rsidR="000712FE" w:rsidRPr="00F85367">
              <w:rPr>
                <w:rFonts w:ascii="Calibri" w:hAnsi="Calibri"/>
                <w:sz w:val="20"/>
                <w:szCs w:val="20"/>
              </w:rPr>
              <w:t xml:space="preserve">including </w:t>
            </w:r>
            <w:r w:rsidRPr="00F85367">
              <w:rPr>
                <w:rFonts w:ascii="Calibri" w:hAnsi="Calibri"/>
                <w:sz w:val="20"/>
                <w:szCs w:val="20"/>
              </w:rPr>
              <w:t># and type of AmeriCorps Members</w:t>
            </w:r>
            <w:r w:rsidR="00313703" w:rsidRPr="00F853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600" w:type="dxa"/>
            <w:shd w:val="clear" w:color="auto" w:fill="DBE5F1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What we do</w:t>
            </w:r>
          </w:p>
        </w:tc>
        <w:tc>
          <w:tcPr>
            <w:tcW w:w="2857" w:type="dxa"/>
            <w:shd w:val="clear" w:color="auto" w:fill="DBE5F1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Direct products from program activities</w:t>
            </w:r>
          </w:p>
        </w:tc>
        <w:tc>
          <w:tcPr>
            <w:tcW w:w="1823" w:type="dxa"/>
            <w:shd w:val="clear" w:color="auto" w:fill="DBE5F1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Changes in knowledge, skills, attitudes and opinions</w:t>
            </w:r>
          </w:p>
        </w:tc>
        <w:tc>
          <w:tcPr>
            <w:tcW w:w="2610" w:type="dxa"/>
            <w:shd w:val="clear" w:color="auto" w:fill="DBE5F1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Changes in behavior or action that result from participants’ new knowledge</w:t>
            </w:r>
          </w:p>
        </w:tc>
        <w:tc>
          <w:tcPr>
            <w:tcW w:w="1800" w:type="dxa"/>
            <w:shd w:val="clear" w:color="auto" w:fill="DBE5F1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Meaningful changes, often in their condition or status in life</w:t>
            </w:r>
          </w:p>
        </w:tc>
      </w:tr>
      <w:tr w:rsidR="00D400DE" w:rsidRPr="000108EF" w:rsidTr="00F25108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BA08B3" w:rsidP="00BA08B3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- 10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>p</w:t>
            </w:r>
            <w:r w:rsidRPr="00F85367">
              <w:rPr>
                <w:rFonts w:ascii="Calibri" w:hAnsi="Calibri"/>
                <w:sz w:val="20"/>
                <w:szCs w:val="20"/>
              </w:rPr>
              <w:t>artner Sites</w:t>
            </w:r>
          </w:p>
          <w:p w:rsidR="00BA08B3" w:rsidRPr="00F85367" w:rsidRDefault="00BA08B3" w:rsidP="00BA08B3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- 10</w:t>
            </w:r>
            <w:r w:rsidR="008F5BFF" w:rsidRPr="00F85367">
              <w:rPr>
                <w:rFonts w:ascii="Calibri" w:hAnsi="Calibri"/>
                <w:sz w:val="20"/>
                <w:szCs w:val="20"/>
              </w:rPr>
              <w:t>0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20E33" w:rsidRPr="00F85367">
              <w:rPr>
                <w:rFonts w:ascii="Calibri" w:hAnsi="Calibri"/>
                <w:sz w:val="20"/>
                <w:szCs w:val="20"/>
              </w:rPr>
              <w:t>v</w:t>
            </w:r>
            <w:r w:rsidRPr="00F85367">
              <w:rPr>
                <w:rFonts w:ascii="Calibri" w:hAnsi="Calibri"/>
                <w:sz w:val="20"/>
                <w:szCs w:val="20"/>
              </w:rPr>
              <w:t>olunteers</w:t>
            </w:r>
          </w:p>
          <w:p w:rsidR="00BA08B3" w:rsidRPr="00F85367" w:rsidRDefault="00BA08B3" w:rsidP="00BA08B3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974586" w:rsidRPr="00F85367">
              <w:rPr>
                <w:rFonts w:ascii="Calibri" w:hAnsi="Calibri"/>
                <w:sz w:val="20"/>
                <w:szCs w:val="20"/>
              </w:rPr>
              <w:t>20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FT AmeriCorps members</w:t>
            </w:r>
          </w:p>
          <w:p w:rsidR="00BA08B3" w:rsidRPr="00F85367" w:rsidRDefault="00BA08B3" w:rsidP="00BA08B3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- Federal, State, local funding</w:t>
            </w:r>
          </w:p>
          <w:p w:rsidR="00BA08B3" w:rsidRPr="00F85367" w:rsidRDefault="00BA08B3" w:rsidP="00360DBC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360DBC" w:rsidRPr="00F85367">
              <w:rPr>
                <w:rFonts w:ascii="Calibri" w:hAnsi="Calibri"/>
                <w:sz w:val="20"/>
                <w:szCs w:val="20"/>
              </w:rPr>
              <w:t>Research-based n</w:t>
            </w:r>
            <w:r w:rsidR="00AA3259" w:rsidRPr="00F85367">
              <w:rPr>
                <w:rFonts w:ascii="Calibri" w:hAnsi="Calibri"/>
                <w:sz w:val="20"/>
                <w:szCs w:val="20"/>
              </w:rPr>
              <w:t xml:space="preserve">utrition 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educational </w:t>
            </w:r>
            <w:r w:rsidR="00360DBC" w:rsidRPr="00F85367">
              <w:rPr>
                <w:rFonts w:ascii="Calibri" w:hAnsi="Calibri"/>
                <w:sz w:val="20"/>
                <w:szCs w:val="20"/>
              </w:rPr>
              <w:t>curricula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BA08B3" w:rsidRPr="00F85367" w:rsidRDefault="00BA08B3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>Members will train v</w:t>
            </w:r>
            <w:r w:rsidRPr="00F85367">
              <w:rPr>
                <w:rFonts w:ascii="Calibri" w:hAnsi="Calibri"/>
                <w:sz w:val="20"/>
                <w:szCs w:val="20"/>
              </w:rPr>
              <w:t>olunteer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 xml:space="preserve">s for 8 hrs/day for 3 days in nutritional curricula </w:t>
            </w:r>
          </w:p>
          <w:p w:rsidR="00726926" w:rsidRPr="00F85367" w:rsidRDefault="00BA08B3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 xml:space="preserve">Sites will develop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>ten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 xml:space="preserve">1-hour 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>nutritional c</w:t>
            </w:r>
            <w:r w:rsidRPr="00F85367">
              <w:rPr>
                <w:rFonts w:ascii="Calibri" w:hAnsi="Calibri"/>
                <w:sz w:val="20"/>
                <w:szCs w:val="20"/>
              </w:rPr>
              <w:t>urricula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 xml:space="preserve"> modules for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 xml:space="preserve"> economically disadvantaged families 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F5BFF" w:rsidRPr="00F85367" w:rsidRDefault="00BA08B3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 xml:space="preserve">Volunteers will </w:t>
            </w:r>
            <w:r w:rsidR="008F5BFF" w:rsidRPr="00F85367">
              <w:rPr>
                <w:rFonts w:ascii="Calibri" w:hAnsi="Calibri"/>
                <w:sz w:val="20"/>
                <w:szCs w:val="20"/>
              </w:rPr>
              <w:t>teach nutritional courses for 2 hrs/wk for 10 weeks to families receiving food assistance</w:t>
            </w:r>
          </w:p>
          <w:p w:rsidR="00BA08B3" w:rsidRPr="00F85367" w:rsidRDefault="008F5BFF" w:rsidP="008F5BFF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- Members will facilitate 1 hour standalone educational events for disadvantaged families and teens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BA08B3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 xml:space="preserve">100 volunteers trained </w:t>
            </w:r>
            <w:r w:rsidR="00D70DAF" w:rsidRPr="00F85367">
              <w:rPr>
                <w:rFonts w:ascii="Calibri" w:hAnsi="Calibri"/>
                <w:sz w:val="20"/>
                <w:szCs w:val="20"/>
              </w:rPr>
              <w:t>as tracked by volunteer log</w:t>
            </w:r>
          </w:p>
          <w:p w:rsidR="00D70DAF" w:rsidRPr="00F85367" w:rsidRDefault="00D70DAF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>5</w:t>
            </w:r>
            <w:r w:rsidRPr="00F85367">
              <w:rPr>
                <w:rFonts w:ascii="Calibri" w:hAnsi="Calibri"/>
                <w:sz w:val="20"/>
                <w:szCs w:val="20"/>
              </w:rPr>
              <w:t>00 participants complet</w:t>
            </w:r>
            <w:r w:rsidR="00DC1204" w:rsidRPr="00F85367">
              <w:rPr>
                <w:rFonts w:ascii="Calibri" w:hAnsi="Calibri"/>
                <w:sz w:val="20"/>
                <w:szCs w:val="20"/>
              </w:rPr>
              <w:t>e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nutritional course measured by training sign in sheets</w:t>
            </w:r>
          </w:p>
          <w:p w:rsidR="00D70DAF" w:rsidRPr="00F85367" w:rsidRDefault="00D70DAF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- 150 education events held measured by event agendas</w:t>
            </w:r>
          </w:p>
          <w:p w:rsidR="00D70DAF" w:rsidRPr="00F85367" w:rsidRDefault="00D70DAF" w:rsidP="00DC120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C1204" w:rsidRPr="00F85367">
              <w:rPr>
                <w:rFonts w:ascii="Calibri" w:hAnsi="Calibri"/>
                <w:sz w:val="20"/>
                <w:szCs w:val="20"/>
              </w:rPr>
              <w:t>1</w:t>
            </w:r>
            <w:r w:rsidRPr="00F85367">
              <w:rPr>
                <w:rFonts w:ascii="Calibri" w:hAnsi="Calibri"/>
                <w:sz w:val="20"/>
                <w:szCs w:val="20"/>
              </w:rPr>
              <w:t>0 thriving partner programs measured by  partner survey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D70DAF" w:rsidP="00F45D11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>4</w:t>
            </w:r>
            <w:r w:rsidR="00494E2B" w:rsidRPr="00F85367">
              <w:rPr>
                <w:rFonts w:ascii="Calibri" w:hAnsi="Calibri"/>
                <w:sz w:val="20"/>
                <w:szCs w:val="20"/>
              </w:rPr>
              <w:t>50 participants will have increased knowledge of healthy eating habits as measured by pre/post test</w:t>
            </w:r>
          </w:p>
          <w:p w:rsidR="00494E2B" w:rsidRPr="00F85367" w:rsidRDefault="00494E2B" w:rsidP="00D400DE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>400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participants will demonstrate healthy food preparation skills as demonstrated by </w:t>
            </w:r>
            <w:r w:rsidR="00AA3259" w:rsidRPr="00F85367">
              <w:rPr>
                <w:rFonts w:ascii="Calibri" w:hAnsi="Calibri"/>
                <w:sz w:val="20"/>
                <w:szCs w:val="20"/>
              </w:rPr>
              <w:t>pre/post test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494E2B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8F5BFF" w:rsidRPr="00F85367">
              <w:rPr>
                <w:rFonts w:ascii="Calibri" w:hAnsi="Calibri"/>
                <w:sz w:val="20"/>
                <w:szCs w:val="20"/>
              </w:rPr>
              <w:t>350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participants will purchase more nutritional food using a shopping list as demonstrated by follow-up survey</w:t>
            </w:r>
          </w:p>
          <w:p w:rsidR="00494E2B" w:rsidRPr="00F85367" w:rsidRDefault="00494E2B" w:rsidP="008F5BFF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- 3</w:t>
            </w:r>
            <w:r w:rsidR="008F5BFF" w:rsidRPr="00F85367">
              <w:rPr>
                <w:rFonts w:ascii="Calibri" w:hAnsi="Calibri"/>
                <w:sz w:val="20"/>
                <w:szCs w:val="20"/>
              </w:rPr>
              <w:t>25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65E73" w:rsidRPr="00F85367">
              <w:rPr>
                <w:rFonts w:ascii="Calibri" w:hAnsi="Calibri"/>
                <w:sz w:val="20"/>
                <w:szCs w:val="20"/>
              </w:rPr>
              <w:t>participants will improve nutritional practices by purchasing more fruits and vegetables</w:t>
            </w:r>
            <w:r w:rsidR="00AA3259" w:rsidRPr="00F85367">
              <w:rPr>
                <w:rFonts w:ascii="Calibri" w:hAnsi="Calibri"/>
                <w:sz w:val="20"/>
                <w:szCs w:val="20"/>
              </w:rPr>
              <w:t xml:space="preserve"> as demonstrated by follow-up survey</w:t>
            </w:r>
            <w:r w:rsidR="00E65E73" w:rsidRPr="00F853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A3259" w:rsidRPr="00F85367" w:rsidRDefault="008F5BFF" w:rsidP="001F1A76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- 32</w:t>
            </w:r>
            <w:r w:rsidR="00AA3259" w:rsidRPr="00F85367">
              <w:rPr>
                <w:rFonts w:ascii="Calibri" w:hAnsi="Calibri"/>
                <w:sz w:val="20"/>
                <w:szCs w:val="20"/>
              </w:rPr>
              <w:t>0 participants will eat healthy foods as measured by follow-up survey</w:t>
            </w:r>
          </w:p>
          <w:p w:rsidR="00AA3259" w:rsidRPr="00F85367" w:rsidRDefault="00AA3259" w:rsidP="008F5BFF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8F5BFF" w:rsidRPr="00F85367">
              <w:rPr>
                <w:rFonts w:ascii="Calibri" w:hAnsi="Calibri"/>
                <w:sz w:val="20"/>
                <w:szCs w:val="20"/>
              </w:rPr>
              <w:t>3</w:t>
            </w:r>
            <w:r w:rsidRPr="00F85367">
              <w:rPr>
                <w:rFonts w:ascii="Calibri" w:hAnsi="Calibri"/>
                <w:sz w:val="20"/>
                <w:szCs w:val="20"/>
              </w:rPr>
              <w:t>00 participants will provide a healthy food environment for children as measured by follow-up survey</w:t>
            </w:r>
          </w:p>
        </w:tc>
      </w:tr>
    </w:tbl>
    <w:p w:rsidR="006D120F" w:rsidRDefault="00AA3AEF">
      <w:pPr>
        <w:rPr>
          <w:rFonts w:ascii="Calibri" w:hAnsi="Calibri"/>
          <w:sz w:val="22"/>
        </w:rPr>
      </w:pPr>
      <w:r w:rsidRPr="000108EF">
        <w:rPr>
          <w:rFonts w:ascii="Calibri" w:hAnsi="Calibri"/>
          <w:sz w:val="22"/>
        </w:rPr>
        <w:br w:type="page"/>
      </w:r>
      <w:r w:rsidR="007017ED">
        <w:rPr>
          <w:rFonts w:ascii="Calibri" w:hAnsi="Calibri"/>
          <w:sz w:val="22"/>
        </w:rPr>
        <w:lastRenderedPageBreak/>
        <w:t>Legal Applicant</w:t>
      </w:r>
      <w:r w:rsidRPr="000108EF">
        <w:rPr>
          <w:rFonts w:ascii="Calibri" w:hAnsi="Calibri"/>
          <w:sz w:val="22"/>
        </w:rPr>
        <w:t xml:space="preserve"> Name: </w:t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  <w:t>Program Name:</w:t>
      </w:r>
    </w:p>
    <w:p w:rsidR="00E51C71" w:rsidRPr="000108EF" w:rsidRDefault="00E51C71">
      <w:pPr>
        <w:rPr>
          <w:rFonts w:ascii="Calibri" w:hAnsi="Calibri"/>
          <w:sz w:val="22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700"/>
        <w:gridCol w:w="2610"/>
        <w:gridCol w:w="2340"/>
        <w:gridCol w:w="2340"/>
        <w:gridCol w:w="2070"/>
      </w:tblGrid>
      <w:tr w:rsidR="00F85367" w:rsidRPr="000108EF" w:rsidTr="004F37AB">
        <w:tc>
          <w:tcPr>
            <w:tcW w:w="144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85367" w:rsidRPr="00F85367" w:rsidRDefault="00C6237D" w:rsidP="00F85367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COMMUNITY PROBLEM</w:t>
            </w:r>
            <w:r w:rsidR="00F25108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5E0AE8" w:rsidRPr="000108EF" w:rsidTr="005D6BA2">
        <w:tc>
          <w:tcPr>
            <w:tcW w:w="235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Project Resources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Core Project Components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Evidence of Project Implementation and Participation</w:t>
            </w:r>
          </w:p>
        </w:tc>
        <w:tc>
          <w:tcPr>
            <w:tcW w:w="6750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Evidence of Change</w:t>
            </w:r>
          </w:p>
        </w:tc>
      </w:tr>
      <w:tr w:rsidR="00AA3AEF" w:rsidRPr="000108EF" w:rsidTr="000108EF">
        <w:tc>
          <w:tcPr>
            <w:tcW w:w="2358" w:type="dxa"/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b/>
                <w:sz w:val="22"/>
              </w:rPr>
            </w:pPr>
            <w:r w:rsidRPr="000108EF">
              <w:rPr>
                <w:rFonts w:ascii="Calibri" w:hAnsi="Calibri"/>
                <w:b/>
                <w:sz w:val="22"/>
              </w:rPr>
              <w:t>INPUTS</w:t>
            </w:r>
          </w:p>
        </w:tc>
        <w:tc>
          <w:tcPr>
            <w:tcW w:w="2700" w:type="dxa"/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b/>
                <w:sz w:val="22"/>
              </w:rPr>
            </w:pPr>
            <w:r w:rsidRPr="000108EF">
              <w:rPr>
                <w:rFonts w:ascii="Calibri" w:hAnsi="Calibri"/>
                <w:b/>
                <w:sz w:val="22"/>
              </w:rPr>
              <w:t>ACTIVITIES</w:t>
            </w:r>
          </w:p>
        </w:tc>
        <w:tc>
          <w:tcPr>
            <w:tcW w:w="2610" w:type="dxa"/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b/>
                <w:sz w:val="22"/>
              </w:rPr>
            </w:pPr>
            <w:r w:rsidRPr="000108EF">
              <w:rPr>
                <w:rFonts w:ascii="Calibri" w:hAnsi="Calibri"/>
                <w:b/>
                <w:sz w:val="22"/>
              </w:rPr>
              <w:t>OUTPUTS</w:t>
            </w:r>
          </w:p>
        </w:tc>
        <w:tc>
          <w:tcPr>
            <w:tcW w:w="6750" w:type="dxa"/>
            <w:gridSpan w:val="3"/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b/>
                <w:sz w:val="22"/>
              </w:rPr>
            </w:pPr>
            <w:r w:rsidRPr="000108EF">
              <w:rPr>
                <w:rFonts w:ascii="Calibri" w:hAnsi="Calibri"/>
                <w:b/>
                <w:sz w:val="22"/>
              </w:rPr>
              <w:t>OUTCOMES</w:t>
            </w:r>
          </w:p>
        </w:tc>
      </w:tr>
      <w:tr w:rsidR="00AA3AEF" w:rsidRPr="000108EF" w:rsidTr="000108EF">
        <w:tc>
          <w:tcPr>
            <w:tcW w:w="2358" w:type="dxa"/>
            <w:tcBorders>
              <w:bottom w:val="single" w:sz="4" w:space="0" w:color="auto"/>
            </w:tcBorders>
            <w:shd w:val="clear" w:color="auto" w:fill="92CDDC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92CDDC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2CDDC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Short-Term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Medium-Term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Long-Term</w:t>
            </w:r>
          </w:p>
        </w:tc>
      </w:tr>
      <w:tr w:rsidR="00AA3AEF" w:rsidRPr="000108EF" w:rsidTr="000108EF">
        <w:tc>
          <w:tcPr>
            <w:tcW w:w="2358" w:type="dxa"/>
            <w:shd w:val="clear" w:color="auto" w:fill="DBE5F1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What we invest (# and type of AmeriCorps Members</w:t>
            </w:r>
          </w:p>
        </w:tc>
        <w:tc>
          <w:tcPr>
            <w:tcW w:w="2700" w:type="dxa"/>
            <w:shd w:val="clear" w:color="auto" w:fill="DBE5F1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What we do</w:t>
            </w:r>
          </w:p>
        </w:tc>
        <w:tc>
          <w:tcPr>
            <w:tcW w:w="2610" w:type="dxa"/>
            <w:shd w:val="clear" w:color="auto" w:fill="DBE5F1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Direct products from program activities</w:t>
            </w:r>
          </w:p>
        </w:tc>
        <w:tc>
          <w:tcPr>
            <w:tcW w:w="2340" w:type="dxa"/>
            <w:shd w:val="clear" w:color="auto" w:fill="DBE5F1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Changes in knowledge, skills, attitudes and opinions</w:t>
            </w:r>
          </w:p>
        </w:tc>
        <w:tc>
          <w:tcPr>
            <w:tcW w:w="2340" w:type="dxa"/>
            <w:shd w:val="clear" w:color="auto" w:fill="DBE5F1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Changes in behavior or action that result from participants’ new knowledge</w:t>
            </w:r>
          </w:p>
        </w:tc>
        <w:tc>
          <w:tcPr>
            <w:tcW w:w="2070" w:type="dxa"/>
            <w:shd w:val="clear" w:color="auto" w:fill="DBE5F1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Meaningful changes, often in their condition or status in life</w:t>
            </w:r>
          </w:p>
        </w:tc>
      </w:tr>
      <w:tr w:rsidR="00AA3AEF" w:rsidRPr="000108EF" w:rsidTr="000108EF">
        <w:trPr>
          <w:trHeight w:val="6623"/>
        </w:trPr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</w:tr>
    </w:tbl>
    <w:p w:rsidR="00AC4374" w:rsidRPr="000108EF" w:rsidRDefault="00AC4374">
      <w:pPr>
        <w:rPr>
          <w:rFonts w:ascii="Calibri" w:hAnsi="Calibri"/>
          <w:sz w:val="22"/>
        </w:rPr>
      </w:pPr>
    </w:p>
    <w:sectPr w:rsidR="00AC4374" w:rsidRPr="000108EF" w:rsidSect="00B738E7">
      <w:footerReference w:type="default" r:id="rId7"/>
      <w:pgSz w:w="15840" w:h="12240" w:orient="landscape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B90" w:rsidRDefault="00E43B90" w:rsidP="00DD4109">
      <w:r>
        <w:separator/>
      </w:r>
    </w:p>
  </w:endnote>
  <w:endnote w:type="continuationSeparator" w:id="0">
    <w:p w:rsidR="00E43B90" w:rsidRDefault="00E43B90" w:rsidP="00DD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09" w:rsidRPr="000108EF" w:rsidRDefault="005C66FA">
    <w:pPr>
      <w:pStyle w:val="Footer"/>
      <w:rPr>
        <w:rFonts w:ascii="Calibri" w:hAnsi="Calibri"/>
        <w:sz w:val="20"/>
        <w:szCs w:val="20"/>
      </w:rPr>
    </w:pPr>
    <w:r w:rsidRPr="000108EF">
      <w:rPr>
        <w:rFonts w:ascii="Calibri" w:hAnsi="Calibri"/>
        <w:sz w:val="20"/>
        <w:szCs w:val="20"/>
      </w:rPr>
      <w:fldChar w:fldCharType="begin"/>
    </w:r>
    <w:r w:rsidRPr="000108EF">
      <w:rPr>
        <w:rFonts w:ascii="Calibri" w:hAnsi="Calibri"/>
        <w:sz w:val="20"/>
        <w:szCs w:val="20"/>
      </w:rPr>
      <w:instrText xml:space="preserve"> PAGE   \* MERGEFORMAT </w:instrText>
    </w:r>
    <w:r w:rsidRPr="000108EF">
      <w:rPr>
        <w:rFonts w:ascii="Calibri" w:hAnsi="Calibri"/>
        <w:sz w:val="20"/>
        <w:szCs w:val="20"/>
      </w:rPr>
      <w:fldChar w:fldCharType="separate"/>
    </w:r>
    <w:r w:rsidR="005D6BA2">
      <w:rPr>
        <w:rFonts w:ascii="Calibri" w:hAnsi="Calibri"/>
        <w:noProof/>
        <w:sz w:val="20"/>
        <w:szCs w:val="20"/>
      </w:rPr>
      <w:t>2</w:t>
    </w:r>
    <w:r w:rsidRPr="000108EF">
      <w:rPr>
        <w:rFonts w:ascii="Calibri" w:hAnsi="Calibri"/>
        <w:noProof/>
        <w:sz w:val="20"/>
        <w:szCs w:val="20"/>
      </w:rPr>
      <w:fldChar w:fldCharType="end"/>
    </w:r>
    <w:r w:rsidR="00DD4109" w:rsidRPr="000108EF">
      <w:rPr>
        <w:rFonts w:ascii="Calibri" w:hAnsi="Calibri"/>
        <w:sz w:val="20"/>
        <w:szCs w:val="20"/>
      </w:rPr>
      <w:t xml:space="preserve"> / Program Logic Model</w:t>
    </w:r>
  </w:p>
  <w:p w:rsidR="00DD4109" w:rsidRDefault="00DD4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B90" w:rsidRDefault="00E43B90" w:rsidP="00DD4109">
      <w:r>
        <w:separator/>
      </w:r>
    </w:p>
  </w:footnote>
  <w:footnote w:type="continuationSeparator" w:id="0">
    <w:p w:rsidR="00E43B90" w:rsidRDefault="00E43B90" w:rsidP="00DD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F055C"/>
    <w:multiLevelType w:val="hybridMultilevel"/>
    <w:tmpl w:val="99A8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E6E66"/>
    <w:multiLevelType w:val="hybridMultilevel"/>
    <w:tmpl w:val="0AB4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22FD4"/>
    <w:multiLevelType w:val="multilevel"/>
    <w:tmpl w:val="05FA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74"/>
    <w:rsid w:val="000108EF"/>
    <w:rsid w:val="000712FE"/>
    <w:rsid w:val="000A4148"/>
    <w:rsid w:val="00101E5B"/>
    <w:rsid w:val="001275E4"/>
    <w:rsid w:val="001321D0"/>
    <w:rsid w:val="0013458E"/>
    <w:rsid w:val="0015428C"/>
    <w:rsid w:val="001D382B"/>
    <w:rsid w:val="001F1A76"/>
    <w:rsid w:val="002B6A26"/>
    <w:rsid w:val="00313703"/>
    <w:rsid w:val="003220BB"/>
    <w:rsid w:val="003515DF"/>
    <w:rsid w:val="00360DBC"/>
    <w:rsid w:val="003822E3"/>
    <w:rsid w:val="003D5029"/>
    <w:rsid w:val="004131D6"/>
    <w:rsid w:val="00447F03"/>
    <w:rsid w:val="00494E2B"/>
    <w:rsid w:val="004E7735"/>
    <w:rsid w:val="004F4E39"/>
    <w:rsid w:val="00505585"/>
    <w:rsid w:val="005146FB"/>
    <w:rsid w:val="005C66FA"/>
    <w:rsid w:val="005D6BA2"/>
    <w:rsid w:val="005E0AE8"/>
    <w:rsid w:val="00620E33"/>
    <w:rsid w:val="00682901"/>
    <w:rsid w:val="00685D38"/>
    <w:rsid w:val="006A1B15"/>
    <w:rsid w:val="006A5B86"/>
    <w:rsid w:val="006C5927"/>
    <w:rsid w:val="006D120F"/>
    <w:rsid w:val="006F2E49"/>
    <w:rsid w:val="007017ED"/>
    <w:rsid w:val="00726926"/>
    <w:rsid w:val="00746E15"/>
    <w:rsid w:val="00884F6D"/>
    <w:rsid w:val="008F5BFF"/>
    <w:rsid w:val="009073E6"/>
    <w:rsid w:val="00974586"/>
    <w:rsid w:val="009E29A8"/>
    <w:rsid w:val="00AA3259"/>
    <w:rsid w:val="00AA3AEF"/>
    <w:rsid w:val="00AC4374"/>
    <w:rsid w:val="00B03FC9"/>
    <w:rsid w:val="00B37CF7"/>
    <w:rsid w:val="00B738E7"/>
    <w:rsid w:val="00BA08B3"/>
    <w:rsid w:val="00BF2AA7"/>
    <w:rsid w:val="00C6237D"/>
    <w:rsid w:val="00D400DE"/>
    <w:rsid w:val="00D60F67"/>
    <w:rsid w:val="00D700C0"/>
    <w:rsid w:val="00D70DAF"/>
    <w:rsid w:val="00DC1204"/>
    <w:rsid w:val="00DD169C"/>
    <w:rsid w:val="00DD4109"/>
    <w:rsid w:val="00DE4B85"/>
    <w:rsid w:val="00E313EB"/>
    <w:rsid w:val="00E43B90"/>
    <w:rsid w:val="00E51C71"/>
    <w:rsid w:val="00E65E73"/>
    <w:rsid w:val="00F130C0"/>
    <w:rsid w:val="00F25108"/>
    <w:rsid w:val="00F45D11"/>
    <w:rsid w:val="00F75583"/>
    <w:rsid w:val="00F8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20FA0D-A19C-4A74-A5A9-DC0D4BCF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735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109"/>
  </w:style>
  <w:style w:type="paragraph" w:styleId="Footer">
    <w:name w:val="footer"/>
    <w:basedOn w:val="Normal"/>
    <w:link w:val="FooterChar"/>
    <w:uiPriority w:val="99"/>
    <w:unhideWhenUsed/>
    <w:rsid w:val="00DD4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109"/>
  </w:style>
  <w:style w:type="paragraph" w:styleId="ListParagraph">
    <w:name w:val="List Paragraph"/>
    <w:basedOn w:val="Normal"/>
    <w:uiPriority w:val="34"/>
    <w:qFormat/>
    <w:rsid w:val="005C66FA"/>
    <w:pPr>
      <w:ind w:left="720"/>
      <w:contextualSpacing/>
    </w:pPr>
    <w:rPr>
      <w:rFonts w:eastAsia="ヒラギノ角ゴ Pro W3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F85367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Judie</dc:creator>
  <cp:lastModifiedBy>Stacey Scherschligt</cp:lastModifiedBy>
  <cp:revision>2</cp:revision>
  <cp:lastPrinted>2013-09-12T20:22:00Z</cp:lastPrinted>
  <dcterms:created xsi:type="dcterms:W3CDTF">2022-08-23T02:47:00Z</dcterms:created>
  <dcterms:modified xsi:type="dcterms:W3CDTF">2022-08-23T02:47:00Z</dcterms:modified>
</cp:coreProperties>
</file>